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</w:t>
      </w:r>
      <w:r w:rsidR="00993AD2">
        <w:rPr>
          <w:rFonts w:ascii="Arial" w:hAnsi="Arial" w:cs="Arial"/>
          <w:b/>
          <w:bCs/>
          <w:sz w:val="28"/>
        </w:rPr>
        <w:t>8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1657488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Veridiana Cardoso Dill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8100478604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1647216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Paula Fernanda Bays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2070411067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93AD2">
        <w:rPr>
          <w:rFonts w:ascii="Arial" w:hAnsi="Arial" w:cs="Arial"/>
        </w:rPr>
        <w:t>28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A5E29"/>
    <w:rsid w:val="003034E5"/>
    <w:rsid w:val="00350066"/>
    <w:rsid w:val="00380F4E"/>
    <w:rsid w:val="003B27E4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93AD2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BD7CB3"/>
    <w:rsid w:val="00C15401"/>
    <w:rsid w:val="00C214F3"/>
    <w:rsid w:val="00C438B0"/>
    <w:rsid w:val="00C8430A"/>
    <w:rsid w:val="00CC5C0D"/>
    <w:rsid w:val="00D00C48"/>
    <w:rsid w:val="00D60E59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45910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C88F3-EA3F-42A2-A12C-6AE0D1F77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2025-07-28T14:10:00Z</dcterms:created>
  <dcterms:modified xsi:type="dcterms:W3CDTF">2025-07-28T14:13:00Z</dcterms:modified>
</cp:coreProperties>
</file>